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A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A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A44" w:rsidRPr="00F55A44" w:rsidRDefault="00F55A44" w:rsidP="00F55A4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55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F55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5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F55A44" w:rsidRPr="00F55A44" w:rsidRDefault="00F55A44" w:rsidP="00F55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F55A44" w:rsidRPr="00F55A44" w:rsidRDefault="0059528E" w:rsidP="00F55A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08.12.2017 </w:t>
      </w:r>
      <w:r w:rsidR="00F55A44" w:rsidRPr="00F55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512</w:t>
      </w:r>
      <w:r w:rsidR="00F55A44" w:rsidRPr="00F55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F55A44" w:rsidRPr="00F55A44" w:rsidRDefault="00F55A44" w:rsidP="00F55A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F55A44" w:rsidRPr="00F55A44" w:rsidRDefault="00F55A44" w:rsidP="00F55A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F55A44" w:rsidRPr="00F55A44" w:rsidTr="0051704B">
        <w:tc>
          <w:tcPr>
            <w:tcW w:w="4503" w:type="dxa"/>
            <w:shd w:val="clear" w:color="auto" w:fill="auto"/>
          </w:tcPr>
          <w:p w:rsidR="00F55A44" w:rsidRPr="00F55A44" w:rsidRDefault="00F55A44" w:rsidP="00F55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утверждении перечня первичных средств пожаротушения в местах общественного пользования населенных пунктов Усть-Камчатского муниципального района</w:t>
            </w:r>
          </w:p>
        </w:tc>
      </w:tr>
    </w:tbl>
    <w:p w:rsidR="00F55A44" w:rsidRPr="00F55A44" w:rsidRDefault="00F55A44" w:rsidP="00F55A4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A44" w:rsidRPr="00F55A44" w:rsidRDefault="00F55A44" w:rsidP="00F55A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5A44">
        <w:rPr>
          <w:rFonts w:ascii="Times New Roman" w:eastAsia="Times New Roman" w:hAnsi="Times New Roman" w:cs="Times New Roman"/>
          <w:sz w:val="28"/>
          <w:szCs w:val="20"/>
          <w:lang w:eastAsia="ru-RU"/>
        </w:rPr>
        <w:t>Во исполнение Федеральных законов от 06.10.2003 № 131</w:t>
      </w:r>
      <w:r w:rsidR="003B45D9">
        <w:rPr>
          <w:rFonts w:ascii="Times New Roman" w:eastAsia="Times New Roman" w:hAnsi="Times New Roman" w:cs="Times New Roman"/>
          <w:sz w:val="28"/>
          <w:szCs w:val="20"/>
          <w:lang w:eastAsia="ru-RU"/>
        </w:rPr>
        <w:t>-ФЗ</w:t>
      </w:r>
      <w:r w:rsidRPr="00F55A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«Об общих принципах организации местного самоуправления в Российской Федерации», от 21.12.1994 № 69-ФЗ «О пожарной безопасности» и в целях повышения противопожарной безопасности населенных пунктов и объектов экономики на территории Усть-Ка</w:t>
      </w:r>
      <w:r w:rsidR="003B45D9">
        <w:rPr>
          <w:rFonts w:ascii="Times New Roman" w:eastAsia="Times New Roman" w:hAnsi="Times New Roman" w:cs="Times New Roman"/>
          <w:sz w:val="28"/>
          <w:szCs w:val="20"/>
          <w:lang w:eastAsia="ru-RU"/>
        </w:rPr>
        <w:t>мчатского муниципального района</w:t>
      </w:r>
      <w:r w:rsidR="00865B2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F55A44" w:rsidRPr="00F55A44" w:rsidRDefault="00F55A44" w:rsidP="00F55A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5A44" w:rsidRPr="00F55A44" w:rsidRDefault="00F55A44" w:rsidP="00865B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F55A44" w:rsidRPr="00F55A44" w:rsidRDefault="00F55A44" w:rsidP="00F55A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A44" w:rsidRPr="00F55A44" w:rsidRDefault="00F55A44" w:rsidP="00F55A44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перечень первичных </w:t>
      </w:r>
      <w:r w:rsidR="00F41D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средств пожаротушения в местах общественного пользования населенных пунктов Усть-Камчатского муниципального района</w:t>
      </w:r>
      <w:r w:rsidR="003B45D9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F55A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F55A44">
        <w:rPr>
          <w:rFonts w:ascii="Times New Roman" w:hAnsi="Times New Roman" w:cs="Times New Roman"/>
          <w:sz w:val="28"/>
          <w:szCs w:val="28"/>
          <w:lang w:eastAsia="ru-RU"/>
        </w:rPr>
        <w:t>Рекомендовать руководителям организаций и учреждений независимо от форм собственности: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>2.1. Обеспечить наличие первичных средств тушения пожаров и противопожарного инвентаря в соответствии с правилами пожарной безопасности и перечнями, утвержденными органами местного самоуправления.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>2.2. Первичные средства тушения пожаров и противопожарный инвентарь разместить в пожарных щитах с наружной стороны зданий и сооружений.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>2.3. На пожарных щитах указать номера телефонов вызова пожарной части: 01 или 101</w:t>
      </w:r>
      <w:r w:rsidR="00F41D66">
        <w:rPr>
          <w:rFonts w:ascii="Times New Roman" w:hAnsi="Times New Roman" w:cs="Times New Roman"/>
          <w:sz w:val="28"/>
          <w:szCs w:val="28"/>
          <w:lang w:eastAsia="ru-RU"/>
        </w:rPr>
        <w:t>, оперативного диспетчера 112</w:t>
      </w:r>
      <w:r w:rsidRPr="00F55A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 xml:space="preserve">2.4. Обеспечить доступность первичных средств пожаротушения и                                 противопожарного инвентаря, содержать их в исправном состоянии в соответствии с паспортными данными на них, не допускать использование средств пожаротушения, не имеющих соответствующих сертификатов, не </w:t>
      </w:r>
      <w:r w:rsidRPr="00F55A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допускать использование первичных средств тушения пожаров и противопожарного инвентаря не по назначению.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A44">
        <w:rPr>
          <w:rFonts w:ascii="Times New Roman" w:hAnsi="Times New Roman" w:cs="Times New Roman"/>
          <w:sz w:val="28"/>
          <w:szCs w:val="28"/>
          <w:lang w:eastAsia="ru-RU"/>
        </w:rPr>
        <w:t>2.5. Определить лицо, ответственное за приобретение, ремонт, сохранность первичных средств пожаротушения и противопожарного инвентаря.</w:t>
      </w:r>
    </w:p>
    <w:p w:rsidR="00F55A44" w:rsidRPr="00F55A44" w:rsidRDefault="00F41D66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55A44" w:rsidRPr="00F55A44">
        <w:rPr>
          <w:rFonts w:ascii="Times New Roman" w:hAnsi="Times New Roman" w:cs="Times New Roman"/>
          <w:sz w:val="28"/>
          <w:szCs w:val="28"/>
          <w:lang w:eastAsia="ru-RU"/>
        </w:rPr>
        <w:t>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F55A44" w:rsidRPr="00F55A44" w:rsidRDefault="00F41D66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55A44" w:rsidRPr="00F55A44">
        <w:rPr>
          <w:rFonts w:ascii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после дня его официального опубликования.</w:t>
      </w:r>
    </w:p>
    <w:p w:rsidR="00F55A44" w:rsidRPr="00F55A44" w:rsidRDefault="00F41D66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55A44" w:rsidRPr="00F55A44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исполнения настоящего постановления оставляю за собой.  </w:t>
      </w:r>
    </w:p>
    <w:p w:rsidR="00F55A44" w:rsidRPr="00F55A44" w:rsidRDefault="00F55A44" w:rsidP="00F55A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55A44" w:rsidRPr="00F55A44" w:rsidRDefault="00F55A44" w:rsidP="00F55A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5A44" w:rsidRPr="00F55A44" w:rsidRDefault="00F55A44" w:rsidP="00F5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5A44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F55A44" w:rsidRPr="00F55A44" w:rsidRDefault="00F55A44" w:rsidP="00F5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5A44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F55A44" w:rsidRPr="00F55A44" w:rsidRDefault="00F55A44" w:rsidP="00F5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5A44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F55A44" w:rsidRPr="00F55A44" w:rsidRDefault="00F55A44" w:rsidP="00F55A4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99019F" w:rsidRDefault="0099019F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Default="00F41D66"/>
    <w:p w:rsidR="00F41D66" w:rsidRPr="00865B2D" w:rsidRDefault="00F41D66" w:rsidP="00F41D6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65B2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F41D66" w:rsidRPr="00865B2D" w:rsidRDefault="00F41D66" w:rsidP="00F41D6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65B2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41D66" w:rsidRPr="00865B2D" w:rsidRDefault="00F41D66" w:rsidP="00F41D6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65B2D">
        <w:rPr>
          <w:rFonts w:ascii="Times New Roman" w:hAnsi="Times New Roman" w:cs="Times New Roman"/>
          <w:sz w:val="24"/>
          <w:szCs w:val="24"/>
        </w:rPr>
        <w:t>Усть-Камчатского муниципального района</w:t>
      </w:r>
    </w:p>
    <w:p w:rsidR="00F41D66" w:rsidRPr="00865B2D" w:rsidRDefault="0059528E" w:rsidP="00F41D6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65B2D">
        <w:rPr>
          <w:rFonts w:ascii="Times New Roman" w:hAnsi="Times New Roman" w:cs="Times New Roman"/>
          <w:sz w:val="24"/>
          <w:szCs w:val="24"/>
        </w:rPr>
        <w:t>О</w:t>
      </w:r>
      <w:r w:rsidR="00F41D66" w:rsidRPr="00865B2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28E">
        <w:rPr>
          <w:rFonts w:ascii="Times New Roman" w:hAnsi="Times New Roman" w:cs="Times New Roman"/>
          <w:sz w:val="24"/>
          <w:szCs w:val="24"/>
          <w:u w:val="single"/>
        </w:rPr>
        <w:t>08.12.2017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D66" w:rsidRPr="00865B2D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Pr="0059528E">
        <w:rPr>
          <w:rFonts w:ascii="Times New Roman" w:hAnsi="Times New Roman" w:cs="Times New Roman"/>
          <w:sz w:val="24"/>
          <w:szCs w:val="24"/>
          <w:u w:val="single"/>
        </w:rPr>
        <w:t>512</w:t>
      </w:r>
    </w:p>
    <w:p w:rsidR="00F41D66" w:rsidRDefault="00F41D66" w:rsidP="00865B2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41D66" w:rsidRPr="00865B2D" w:rsidRDefault="00F41D66" w:rsidP="00F41D6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65B2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ПЕРЕЧЕНЬ</w:t>
      </w:r>
    </w:p>
    <w:p w:rsidR="00865B2D" w:rsidRDefault="00F41D66" w:rsidP="00F41D6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65B2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первичных средств пожаротушения в местах </w:t>
      </w:r>
    </w:p>
    <w:p w:rsidR="00865B2D" w:rsidRDefault="00F41D66" w:rsidP="00F41D6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65B2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общественного пользования населенных пунктов </w:t>
      </w:r>
    </w:p>
    <w:p w:rsidR="00F41D66" w:rsidRPr="00865B2D" w:rsidRDefault="00F41D66" w:rsidP="00F41D6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65B2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Усть-Камчатского муниципального района</w:t>
      </w:r>
    </w:p>
    <w:p w:rsidR="00F41D66" w:rsidRDefault="00F41D66" w:rsidP="00F41D66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Ящик с песком</w:t>
      </w: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бочка с водой</w:t>
      </w: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ведро</w:t>
      </w: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лопата</w:t>
      </w: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багор</w:t>
      </w:r>
    </w:p>
    <w:p w:rsidR="00F41D66" w:rsidRPr="00430EBD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 w:rsidRPr="00430EBD">
        <w:rPr>
          <w:bCs/>
          <w:sz w:val="28"/>
          <w:szCs w:val="28"/>
        </w:rPr>
        <w:t>- лом</w:t>
      </w:r>
    </w:p>
    <w:p w:rsidR="00F41D66" w:rsidRDefault="00F41D66" w:rsidP="00865B2D">
      <w:pPr>
        <w:pStyle w:val="a6"/>
        <w:rPr>
          <w:bCs/>
          <w:sz w:val="28"/>
          <w:szCs w:val="28"/>
        </w:rPr>
      </w:pPr>
      <w:r w:rsidRPr="00430EB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-</w:t>
      </w:r>
      <w:r w:rsidRPr="00430EBD">
        <w:rPr>
          <w:bCs/>
          <w:sz w:val="28"/>
          <w:szCs w:val="28"/>
        </w:rPr>
        <w:t>огнетушители</w:t>
      </w:r>
    </w:p>
    <w:p w:rsidR="00F41D66" w:rsidRPr="00430EBD" w:rsidRDefault="00AD6D2A" w:rsidP="00865B2D">
      <w:pPr>
        <w:pStyle w:val="a6"/>
        <w:rPr>
          <w:bCs/>
          <w:sz w:val="28"/>
          <w:szCs w:val="28"/>
        </w:rPr>
      </w:pPr>
      <w:r>
        <w:rPr>
          <w:bCs/>
          <w:sz w:val="28"/>
          <w:szCs w:val="28"/>
        </w:rPr>
        <w:t>8-то</w:t>
      </w:r>
      <w:r w:rsidR="00F41D66">
        <w:rPr>
          <w:bCs/>
          <w:sz w:val="28"/>
          <w:szCs w:val="28"/>
        </w:rPr>
        <w:t>пор</w:t>
      </w:r>
    </w:p>
    <w:p w:rsidR="00F41D66" w:rsidRPr="00F41D66" w:rsidRDefault="00F41D66" w:rsidP="00F41D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sectPr w:rsidR="00F41D66" w:rsidRPr="00F41D66" w:rsidSect="00B06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BDA"/>
    <w:multiLevelType w:val="hybridMultilevel"/>
    <w:tmpl w:val="20C6A70E"/>
    <w:lvl w:ilvl="0" w:tplc="10749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438"/>
    <w:rsid w:val="003B45D9"/>
    <w:rsid w:val="0059528E"/>
    <w:rsid w:val="00790438"/>
    <w:rsid w:val="00865B2D"/>
    <w:rsid w:val="0099019F"/>
    <w:rsid w:val="00AC227F"/>
    <w:rsid w:val="00AD6D2A"/>
    <w:rsid w:val="00B06689"/>
    <w:rsid w:val="00D47327"/>
    <w:rsid w:val="00F41D66"/>
    <w:rsid w:val="00F5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4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55A44"/>
    <w:pPr>
      <w:spacing w:after="0" w:line="240" w:lineRule="auto"/>
    </w:pPr>
  </w:style>
  <w:style w:type="paragraph" w:styleId="a6">
    <w:name w:val="Normal (Web)"/>
    <w:basedOn w:val="a"/>
    <w:uiPriority w:val="99"/>
    <w:rsid w:val="00F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4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55A44"/>
    <w:pPr>
      <w:spacing w:after="0" w:line="240" w:lineRule="auto"/>
    </w:pPr>
  </w:style>
  <w:style w:type="paragraph" w:styleId="a6">
    <w:name w:val="Normal (Web)"/>
    <w:basedOn w:val="a"/>
    <w:uiPriority w:val="99"/>
    <w:rsid w:val="00F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B55BD-DA66-45DD-B1C6-4D4948F8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9</cp:revision>
  <cp:lastPrinted>2017-12-07T22:45:00Z</cp:lastPrinted>
  <dcterms:created xsi:type="dcterms:W3CDTF">2017-12-06T07:58:00Z</dcterms:created>
  <dcterms:modified xsi:type="dcterms:W3CDTF">2017-12-08T04:01:00Z</dcterms:modified>
</cp:coreProperties>
</file>